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bookmarkStart w:id="0" w:name="_GoBack"/>
      <w:bookmarkEnd w:id="0"/>
    </w:p>
    <w:p w:rsidR="00087BE2" w:rsidRDefault="00087BE2" w:rsidP="00087BE2">
      <w:pPr>
        <w:spacing w:line="480" w:lineRule="auto"/>
        <w:jc w:val="both"/>
        <w:rPr>
          <w:rFonts w:ascii="Times New Roman" w:hAnsi="Times New Roman" w:cs="Times New Roman"/>
          <w:sz w:val="24"/>
          <w:szCs w:val="24"/>
        </w:rPr>
      </w:pPr>
    </w:p>
    <w:p w:rsidR="00443E0F" w:rsidRPr="00743CC8" w:rsidRDefault="004F3719" w:rsidP="00087BE2">
      <w:pPr>
        <w:spacing w:line="480" w:lineRule="auto"/>
        <w:jc w:val="center"/>
        <w:rPr>
          <w:rFonts w:ascii="Times New Roman" w:hAnsi="Times New Roman" w:cs="Times New Roman"/>
          <w:b/>
          <w:sz w:val="24"/>
          <w:szCs w:val="24"/>
        </w:rPr>
      </w:pPr>
      <w:r w:rsidRPr="00743CC8">
        <w:rPr>
          <w:rFonts w:ascii="Times New Roman" w:hAnsi="Times New Roman" w:cs="Times New Roman"/>
          <w:b/>
          <w:sz w:val="24"/>
          <w:szCs w:val="24"/>
        </w:rPr>
        <w:t>Task 5: Substance of Change</w:t>
      </w:r>
    </w:p>
    <w:p w:rsidR="00087BE2" w:rsidRDefault="00087BE2" w:rsidP="00087BE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87BE2" w:rsidRDefault="00087BE2" w:rsidP="00087BE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87BE2" w:rsidRDefault="00087BE2" w:rsidP="00087BE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p>
    <w:p w:rsidR="00087BE2" w:rsidRDefault="00087BE2" w:rsidP="00087BE2">
      <w:pPr>
        <w:spacing w:line="480" w:lineRule="auto"/>
        <w:jc w:val="both"/>
        <w:rPr>
          <w:rFonts w:ascii="Times New Roman" w:hAnsi="Times New Roman" w:cs="Times New Roman"/>
          <w:sz w:val="24"/>
          <w:szCs w:val="24"/>
        </w:rPr>
      </w:pPr>
    </w:p>
    <w:p w:rsidR="00087BE2" w:rsidRPr="00087BE2" w:rsidRDefault="00087BE2" w:rsidP="00087BE2">
      <w:pPr>
        <w:spacing w:line="480" w:lineRule="auto"/>
        <w:jc w:val="both"/>
        <w:rPr>
          <w:rFonts w:ascii="Times New Roman" w:hAnsi="Times New Roman" w:cs="Times New Roman"/>
          <w:sz w:val="24"/>
          <w:szCs w:val="24"/>
        </w:rPr>
      </w:pPr>
    </w:p>
    <w:p w:rsidR="00202A2E" w:rsidRPr="00087BE2" w:rsidRDefault="00AE0B45" w:rsidP="00087BE2">
      <w:pPr>
        <w:spacing w:line="480" w:lineRule="auto"/>
        <w:ind w:firstLine="720"/>
        <w:jc w:val="both"/>
        <w:rPr>
          <w:rFonts w:ascii="Times New Roman" w:hAnsi="Times New Roman" w:cs="Times New Roman"/>
          <w:sz w:val="24"/>
          <w:szCs w:val="24"/>
        </w:rPr>
      </w:pPr>
      <w:r w:rsidRPr="00087BE2">
        <w:rPr>
          <w:rFonts w:ascii="Times New Roman" w:hAnsi="Times New Roman" w:cs="Times New Roman"/>
          <w:sz w:val="24"/>
          <w:szCs w:val="24"/>
        </w:rPr>
        <w:lastRenderedPageBreak/>
        <w:t xml:space="preserve">When </w:t>
      </w:r>
      <w:r w:rsidR="00720AA2" w:rsidRPr="00087BE2">
        <w:rPr>
          <w:rFonts w:ascii="Times New Roman" w:hAnsi="Times New Roman" w:cs="Times New Roman"/>
          <w:sz w:val="24"/>
          <w:szCs w:val="24"/>
        </w:rPr>
        <w:t>it comes to changes being introduced into an already operating system, there has to be expected loss, incompetence, confusion</w:t>
      </w:r>
      <w:r w:rsidR="00743CC8">
        <w:rPr>
          <w:rFonts w:ascii="Times New Roman" w:hAnsi="Times New Roman" w:cs="Times New Roman"/>
          <w:sz w:val="24"/>
          <w:szCs w:val="24"/>
        </w:rPr>
        <w:t>,</w:t>
      </w:r>
      <w:r w:rsidR="00720AA2" w:rsidRPr="00087BE2">
        <w:rPr>
          <w:rFonts w:ascii="Times New Roman" w:hAnsi="Times New Roman" w:cs="Times New Roman"/>
          <w:sz w:val="24"/>
          <w:szCs w:val="24"/>
        </w:rPr>
        <w:t xml:space="preserve"> and conflict. </w:t>
      </w:r>
      <w:r w:rsidR="004D7B57" w:rsidRPr="00087BE2">
        <w:rPr>
          <w:rFonts w:ascii="Times New Roman" w:hAnsi="Times New Roman" w:cs="Times New Roman"/>
          <w:sz w:val="24"/>
          <w:szCs w:val="24"/>
        </w:rPr>
        <w:t xml:space="preserve">However, the person who is steering the process that will introduce the changes must be keen so that there could be minimal </w:t>
      </w:r>
      <w:r w:rsidR="00A65C30" w:rsidRPr="00087BE2">
        <w:rPr>
          <w:rFonts w:ascii="Times New Roman" w:hAnsi="Times New Roman" w:cs="Times New Roman"/>
          <w:sz w:val="24"/>
          <w:szCs w:val="24"/>
        </w:rPr>
        <w:t xml:space="preserve">resistance. </w:t>
      </w:r>
      <w:r w:rsidR="002654D6" w:rsidRPr="00087BE2">
        <w:rPr>
          <w:rFonts w:ascii="Times New Roman" w:hAnsi="Times New Roman" w:cs="Times New Roman"/>
          <w:sz w:val="24"/>
          <w:szCs w:val="24"/>
        </w:rPr>
        <w:t xml:space="preserve">People will always link such elements to the changes that have been introduced in the curriculum. </w:t>
      </w:r>
      <w:r w:rsidR="005E0A98" w:rsidRPr="00087BE2">
        <w:rPr>
          <w:rFonts w:ascii="Times New Roman" w:hAnsi="Times New Roman" w:cs="Times New Roman"/>
          <w:sz w:val="24"/>
          <w:szCs w:val="24"/>
        </w:rPr>
        <w:t>These substances of change can be associated with the following attributes; focus and clarity, scope and complexity, desirability, and feasibility</w:t>
      </w:r>
      <w:r w:rsidR="006C5B3E" w:rsidRPr="00087BE2">
        <w:rPr>
          <w:rFonts w:ascii="Times New Roman" w:hAnsi="Times New Roman" w:cs="Times New Roman"/>
          <w:sz w:val="24"/>
          <w:szCs w:val="24"/>
        </w:rPr>
        <w:t xml:space="preserve"> (</w:t>
      </w:r>
      <w:r w:rsidR="006C5B3E" w:rsidRPr="00087BE2">
        <w:rPr>
          <w:rFonts w:ascii="Times New Roman" w:eastAsia="Arial Unicode MS" w:hAnsi="Times New Roman" w:cs="Times New Roman"/>
          <w:color w:val="000000"/>
          <w:sz w:val="24"/>
          <w:szCs w:val="24"/>
          <w:shd w:val="clear" w:color="auto" w:fill="FFFFFF"/>
        </w:rPr>
        <w:t>Reigeluth &amp; Karnopp, 2013</w:t>
      </w:r>
      <w:r w:rsidR="006C5B3E" w:rsidRPr="00087BE2">
        <w:rPr>
          <w:rFonts w:ascii="Times New Roman" w:hAnsi="Times New Roman" w:cs="Times New Roman"/>
          <w:sz w:val="24"/>
          <w:szCs w:val="24"/>
        </w:rPr>
        <w:t>)</w:t>
      </w:r>
      <w:r w:rsidR="005E0A98" w:rsidRPr="00087BE2">
        <w:rPr>
          <w:rFonts w:ascii="Times New Roman" w:hAnsi="Times New Roman" w:cs="Times New Roman"/>
          <w:sz w:val="24"/>
          <w:szCs w:val="24"/>
        </w:rPr>
        <w:t>.</w:t>
      </w:r>
      <w:r w:rsidR="00953C01" w:rsidRPr="00087BE2">
        <w:rPr>
          <w:rFonts w:ascii="Times New Roman" w:hAnsi="Times New Roman" w:cs="Times New Roman"/>
          <w:sz w:val="24"/>
          <w:szCs w:val="24"/>
        </w:rPr>
        <w:t xml:space="preserve"> </w:t>
      </w:r>
    </w:p>
    <w:p w:rsidR="00202A2E" w:rsidRPr="00087BE2" w:rsidRDefault="00202A2E" w:rsidP="00087BE2">
      <w:pPr>
        <w:spacing w:line="480" w:lineRule="auto"/>
        <w:ind w:firstLine="720"/>
        <w:jc w:val="both"/>
        <w:rPr>
          <w:rFonts w:ascii="Times New Roman" w:hAnsi="Times New Roman" w:cs="Times New Roman"/>
          <w:b/>
          <w:sz w:val="24"/>
          <w:szCs w:val="24"/>
        </w:rPr>
      </w:pPr>
      <w:r w:rsidRPr="00087BE2">
        <w:rPr>
          <w:rFonts w:ascii="Times New Roman" w:hAnsi="Times New Roman" w:cs="Times New Roman"/>
          <w:b/>
          <w:sz w:val="24"/>
          <w:szCs w:val="24"/>
        </w:rPr>
        <w:t>Focus and Clarity</w:t>
      </w:r>
    </w:p>
    <w:p w:rsidR="004F3719" w:rsidRPr="00087BE2" w:rsidRDefault="00161287" w:rsidP="00087BE2">
      <w:pPr>
        <w:spacing w:line="480" w:lineRule="auto"/>
        <w:ind w:firstLine="720"/>
        <w:jc w:val="both"/>
        <w:rPr>
          <w:rFonts w:ascii="Times New Roman" w:hAnsi="Times New Roman" w:cs="Times New Roman"/>
          <w:sz w:val="24"/>
          <w:szCs w:val="24"/>
        </w:rPr>
      </w:pPr>
      <w:r w:rsidRPr="00087BE2">
        <w:rPr>
          <w:rFonts w:ascii="Times New Roman" w:hAnsi="Times New Roman" w:cs="Times New Roman"/>
          <w:sz w:val="24"/>
          <w:szCs w:val="24"/>
        </w:rPr>
        <w:t>Before any change is made in the system, the person or committee that is tasked with steering the process must ensure that the purpose of the curriculum change is focused and clear to all the involved partners within the system</w:t>
      </w:r>
      <w:r w:rsidR="0069754E" w:rsidRPr="00087BE2">
        <w:rPr>
          <w:rFonts w:ascii="Times New Roman" w:hAnsi="Times New Roman" w:cs="Times New Roman"/>
          <w:sz w:val="24"/>
          <w:szCs w:val="24"/>
        </w:rPr>
        <w:t xml:space="preserve"> (Senge, 2012)</w:t>
      </w:r>
      <w:r w:rsidRPr="00087BE2">
        <w:rPr>
          <w:rFonts w:ascii="Times New Roman" w:hAnsi="Times New Roman" w:cs="Times New Roman"/>
          <w:sz w:val="24"/>
          <w:szCs w:val="24"/>
        </w:rPr>
        <w:t xml:space="preserve">. </w:t>
      </w:r>
      <w:r w:rsidR="00D0305E" w:rsidRPr="00087BE2">
        <w:rPr>
          <w:rFonts w:ascii="Times New Roman" w:hAnsi="Times New Roman" w:cs="Times New Roman"/>
          <w:sz w:val="24"/>
          <w:szCs w:val="24"/>
        </w:rPr>
        <w:t xml:space="preserve">For the changes that will be made within the curriculum to work, </w:t>
      </w:r>
      <w:r w:rsidR="00EE29EC" w:rsidRPr="00087BE2">
        <w:rPr>
          <w:rFonts w:ascii="Times New Roman" w:hAnsi="Times New Roman" w:cs="Times New Roman"/>
          <w:sz w:val="24"/>
          <w:szCs w:val="24"/>
        </w:rPr>
        <w:t xml:space="preserve">everyone involved must read from the same page so that they can arrive </w:t>
      </w:r>
      <w:r w:rsidR="00743CC8">
        <w:rPr>
          <w:rFonts w:ascii="Times New Roman" w:hAnsi="Times New Roman" w:cs="Times New Roman"/>
          <w:sz w:val="24"/>
          <w:szCs w:val="24"/>
        </w:rPr>
        <w:t>at</w:t>
      </w:r>
      <w:r w:rsidR="00EE29EC" w:rsidRPr="00087BE2">
        <w:rPr>
          <w:rFonts w:ascii="Times New Roman" w:hAnsi="Times New Roman" w:cs="Times New Roman"/>
          <w:sz w:val="24"/>
          <w:szCs w:val="24"/>
        </w:rPr>
        <w:t xml:space="preserve"> a consensus regarding how the changes will be made possible.</w:t>
      </w:r>
      <w:r w:rsidR="0096295C" w:rsidRPr="00087BE2">
        <w:rPr>
          <w:rFonts w:ascii="Times New Roman" w:hAnsi="Times New Roman" w:cs="Times New Roman"/>
          <w:sz w:val="24"/>
          <w:szCs w:val="24"/>
        </w:rPr>
        <w:t xml:space="preserve"> </w:t>
      </w:r>
      <w:r w:rsidR="00510693" w:rsidRPr="00087BE2">
        <w:rPr>
          <w:rFonts w:ascii="Times New Roman" w:hAnsi="Times New Roman" w:cs="Times New Roman"/>
          <w:sz w:val="24"/>
          <w:szCs w:val="24"/>
        </w:rPr>
        <w:t xml:space="preserve">Therefore, before taking on the actual process of implementing the process of changing the curriculum, I must </w:t>
      </w:r>
      <w:r w:rsidR="00675BA9" w:rsidRPr="00087BE2">
        <w:rPr>
          <w:rFonts w:ascii="Times New Roman" w:hAnsi="Times New Roman" w:cs="Times New Roman"/>
          <w:sz w:val="24"/>
          <w:szCs w:val="24"/>
        </w:rPr>
        <w:t xml:space="preserve">know the reasons that are behind the changes. </w:t>
      </w:r>
      <w:r w:rsidR="00F043B9" w:rsidRPr="00087BE2">
        <w:rPr>
          <w:rFonts w:ascii="Times New Roman" w:hAnsi="Times New Roman" w:cs="Times New Roman"/>
          <w:sz w:val="24"/>
          <w:szCs w:val="24"/>
        </w:rPr>
        <w:t xml:space="preserve">This is the point at which I will be able to explain to the rest of the people together with the leadership team of the school on the benefits that will come with the changes that are to be made on the curriculum. </w:t>
      </w:r>
      <w:r w:rsidR="00A65C30" w:rsidRPr="00087BE2">
        <w:rPr>
          <w:rFonts w:ascii="Times New Roman" w:hAnsi="Times New Roman" w:cs="Times New Roman"/>
          <w:sz w:val="24"/>
          <w:szCs w:val="24"/>
        </w:rPr>
        <w:t xml:space="preserve"> </w:t>
      </w:r>
    </w:p>
    <w:p w:rsidR="006117E0" w:rsidRPr="00087BE2" w:rsidRDefault="002F4752" w:rsidP="00087BE2">
      <w:pPr>
        <w:spacing w:line="480" w:lineRule="auto"/>
        <w:ind w:firstLine="720"/>
        <w:jc w:val="both"/>
        <w:rPr>
          <w:rFonts w:ascii="Times New Roman" w:hAnsi="Times New Roman" w:cs="Times New Roman"/>
          <w:b/>
          <w:sz w:val="24"/>
          <w:szCs w:val="24"/>
        </w:rPr>
      </w:pPr>
      <w:r w:rsidRPr="00087BE2">
        <w:rPr>
          <w:rFonts w:ascii="Times New Roman" w:hAnsi="Times New Roman" w:cs="Times New Roman"/>
          <w:b/>
          <w:sz w:val="24"/>
          <w:szCs w:val="24"/>
        </w:rPr>
        <w:t>Scope and Complexity</w:t>
      </w:r>
    </w:p>
    <w:p w:rsidR="00F07B05" w:rsidRPr="00087BE2" w:rsidRDefault="00992114" w:rsidP="00087BE2">
      <w:pPr>
        <w:spacing w:line="480" w:lineRule="auto"/>
        <w:ind w:firstLine="720"/>
        <w:jc w:val="both"/>
        <w:rPr>
          <w:rFonts w:ascii="Times New Roman" w:hAnsi="Times New Roman" w:cs="Times New Roman"/>
          <w:sz w:val="24"/>
          <w:szCs w:val="24"/>
        </w:rPr>
      </w:pPr>
      <w:r w:rsidRPr="00087BE2">
        <w:rPr>
          <w:rFonts w:ascii="Times New Roman" w:hAnsi="Times New Roman" w:cs="Times New Roman"/>
          <w:sz w:val="24"/>
          <w:szCs w:val="24"/>
        </w:rPr>
        <w:t xml:space="preserve">Every change that is made on a system has a scope and some complexity </w:t>
      </w:r>
      <w:r w:rsidR="00910721" w:rsidRPr="00087BE2">
        <w:rPr>
          <w:rFonts w:ascii="Times New Roman" w:hAnsi="Times New Roman" w:cs="Times New Roman"/>
          <w:sz w:val="24"/>
          <w:szCs w:val="24"/>
        </w:rPr>
        <w:t>with which it comes during the process of implementation.</w:t>
      </w:r>
      <w:r w:rsidR="00FD1393" w:rsidRPr="00087BE2">
        <w:rPr>
          <w:rFonts w:ascii="Times New Roman" w:hAnsi="Times New Roman" w:cs="Times New Roman"/>
          <w:sz w:val="24"/>
          <w:szCs w:val="24"/>
        </w:rPr>
        <w:t xml:space="preserve"> </w:t>
      </w:r>
      <w:r w:rsidR="006D264F" w:rsidRPr="00087BE2">
        <w:rPr>
          <w:rFonts w:ascii="Times New Roman" w:hAnsi="Times New Roman" w:cs="Times New Roman"/>
          <w:sz w:val="24"/>
          <w:szCs w:val="24"/>
        </w:rPr>
        <w:t>The changes that will</w:t>
      </w:r>
      <w:r w:rsidR="008A21FF" w:rsidRPr="00087BE2">
        <w:rPr>
          <w:rFonts w:ascii="Times New Roman" w:hAnsi="Times New Roman" w:cs="Times New Roman"/>
          <w:sz w:val="24"/>
          <w:szCs w:val="24"/>
        </w:rPr>
        <w:t xml:space="preserve"> be made to the curriculum might cause stress and thus might receive resistance</w:t>
      </w:r>
      <w:r w:rsidR="003D1A20" w:rsidRPr="00087BE2">
        <w:rPr>
          <w:rFonts w:ascii="Times New Roman" w:hAnsi="Times New Roman" w:cs="Times New Roman"/>
          <w:sz w:val="24"/>
          <w:szCs w:val="24"/>
        </w:rPr>
        <w:t xml:space="preserve"> from those who will be overseeing its implementation</w:t>
      </w:r>
      <w:r w:rsidR="0069754E" w:rsidRPr="00087BE2">
        <w:rPr>
          <w:rFonts w:ascii="Times New Roman" w:hAnsi="Times New Roman" w:cs="Times New Roman"/>
          <w:sz w:val="24"/>
          <w:szCs w:val="24"/>
        </w:rPr>
        <w:t xml:space="preserve"> (</w:t>
      </w:r>
      <w:r w:rsidR="0069754E" w:rsidRPr="00087BE2">
        <w:rPr>
          <w:rFonts w:ascii="Times New Roman" w:eastAsia="Arial Unicode MS" w:hAnsi="Times New Roman" w:cs="Times New Roman"/>
          <w:color w:val="000000"/>
          <w:sz w:val="24"/>
          <w:szCs w:val="24"/>
          <w:shd w:val="clear" w:color="auto" w:fill="FFFFFF"/>
        </w:rPr>
        <w:t>Reigeluth, et al., 2013</w:t>
      </w:r>
      <w:r w:rsidR="0069754E" w:rsidRPr="00087BE2">
        <w:rPr>
          <w:rFonts w:ascii="Times New Roman" w:hAnsi="Times New Roman" w:cs="Times New Roman"/>
          <w:sz w:val="24"/>
          <w:szCs w:val="24"/>
        </w:rPr>
        <w:t>)</w:t>
      </w:r>
      <w:r w:rsidR="003D1A20" w:rsidRPr="00087BE2">
        <w:rPr>
          <w:rFonts w:ascii="Times New Roman" w:hAnsi="Times New Roman" w:cs="Times New Roman"/>
          <w:sz w:val="24"/>
          <w:szCs w:val="24"/>
        </w:rPr>
        <w:t xml:space="preserve">. </w:t>
      </w:r>
      <w:r w:rsidR="0030783F" w:rsidRPr="00087BE2">
        <w:rPr>
          <w:rFonts w:ascii="Times New Roman" w:hAnsi="Times New Roman" w:cs="Times New Roman"/>
          <w:sz w:val="24"/>
          <w:szCs w:val="24"/>
        </w:rPr>
        <w:t xml:space="preserve">Due to this reason, it is important to have all the team members working together to ensure </w:t>
      </w:r>
      <w:r w:rsidR="00743CC8">
        <w:rPr>
          <w:rFonts w:ascii="Times New Roman" w:hAnsi="Times New Roman" w:cs="Times New Roman"/>
          <w:sz w:val="24"/>
          <w:szCs w:val="24"/>
        </w:rPr>
        <w:t xml:space="preserve">the </w:t>
      </w:r>
      <w:r w:rsidR="0030783F" w:rsidRPr="00087BE2">
        <w:rPr>
          <w:rFonts w:ascii="Times New Roman" w:hAnsi="Times New Roman" w:cs="Times New Roman"/>
          <w:sz w:val="24"/>
          <w:szCs w:val="24"/>
        </w:rPr>
        <w:t xml:space="preserve">success of the implementation of the changes in the </w:t>
      </w:r>
      <w:r w:rsidR="0030783F" w:rsidRPr="00087BE2">
        <w:rPr>
          <w:rFonts w:ascii="Times New Roman" w:hAnsi="Times New Roman" w:cs="Times New Roman"/>
          <w:sz w:val="24"/>
          <w:szCs w:val="24"/>
        </w:rPr>
        <w:lastRenderedPageBreak/>
        <w:t xml:space="preserve">curriculum. </w:t>
      </w:r>
      <w:r w:rsidR="00E34D4B" w:rsidRPr="00087BE2">
        <w:rPr>
          <w:rFonts w:ascii="Times New Roman" w:hAnsi="Times New Roman" w:cs="Times New Roman"/>
          <w:sz w:val="24"/>
          <w:szCs w:val="24"/>
        </w:rPr>
        <w:t xml:space="preserve">Therefore, this process will give those involved an opportunity to work as a team so that they can achieve meaningful changes to the structure of the play curriculum. </w:t>
      </w:r>
      <w:r w:rsidR="001727D5" w:rsidRPr="00087BE2">
        <w:rPr>
          <w:rFonts w:ascii="Times New Roman" w:hAnsi="Times New Roman" w:cs="Times New Roman"/>
          <w:sz w:val="24"/>
          <w:szCs w:val="24"/>
        </w:rPr>
        <w:t>However, th</w:t>
      </w:r>
      <w:r w:rsidR="00743CC8">
        <w:rPr>
          <w:rFonts w:ascii="Times New Roman" w:hAnsi="Times New Roman" w:cs="Times New Roman"/>
          <w:sz w:val="24"/>
          <w:szCs w:val="24"/>
        </w:rPr>
        <w:t>ese</w:t>
      </w:r>
      <w:r w:rsidR="001727D5" w:rsidRPr="00087BE2">
        <w:rPr>
          <w:rFonts w:ascii="Times New Roman" w:hAnsi="Times New Roman" w:cs="Times New Roman"/>
          <w:sz w:val="24"/>
          <w:szCs w:val="24"/>
        </w:rPr>
        <w:t xml:space="preserve"> changes to be made to the curriculum will have to be changed </w:t>
      </w:r>
      <w:r w:rsidR="00743CC8">
        <w:rPr>
          <w:rFonts w:ascii="Times New Roman" w:hAnsi="Times New Roman" w:cs="Times New Roman"/>
          <w:sz w:val="24"/>
          <w:szCs w:val="24"/>
        </w:rPr>
        <w:t>systematically</w:t>
      </w:r>
      <w:r w:rsidR="001727D5" w:rsidRPr="00087BE2">
        <w:rPr>
          <w:rFonts w:ascii="Times New Roman" w:hAnsi="Times New Roman" w:cs="Times New Roman"/>
          <w:sz w:val="24"/>
          <w:szCs w:val="24"/>
        </w:rPr>
        <w:t xml:space="preserve"> so that the team members can avoid stress and hence come up with ways through which they can overcome the complexity involved in the process.</w:t>
      </w:r>
      <w:r w:rsidR="00F07B05" w:rsidRPr="00087BE2">
        <w:rPr>
          <w:rFonts w:ascii="Times New Roman" w:hAnsi="Times New Roman" w:cs="Times New Roman"/>
          <w:sz w:val="24"/>
          <w:szCs w:val="24"/>
        </w:rPr>
        <w:t xml:space="preserve"> </w:t>
      </w:r>
    </w:p>
    <w:p w:rsidR="00FB3B8B" w:rsidRPr="00087BE2" w:rsidRDefault="00FB3B8B" w:rsidP="00087BE2">
      <w:pPr>
        <w:spacing w:line="480" w:lineRule="auto"/>
        <w:ind w:firstLine="720"/>
        <w:jc w:val="both"/>
        <w:rPr>
          <w:rFonts w:ascii="Times New Roman" w:hAnsi="Times New Roman" w:cs="Times New Roman"/>
          <w:b/>
          <w:sz w:val="24"/>
          <w:szCs w:val="24"/>
        </w:rPr>
      </w:pPr>
      <w:r w:rsidRPr="00087BE2">
        <w:rPr>
          <w:rFonts w:ascii="Times New Roman" w:hAnsi="Times New Roman" w:cs="Times New Roman"/>
          <w:b/>
          <w:sz w:val="24"/>
          <w:szCs w:val="24"/>
        </w:rPr>
        <w:t>Desirability</w:t>
      </w:r>
    </w:p>
    <w:p w:rsidR="002F4752" w:rsidRPr="00087BE2" w:rsidRDefault="000B48E3" w:rsidP="00087BE2">
      <w:pPr>
        <w:spacing w:line="480" w:lineRule="auto"/>
        <w:ind w:firstLine="720"/>
        <w:jc w:val="both"/>
        <w:rPr>
          <w:rFonts w:ascii="Times New Roman" w:hAnsi="Times New Roman" w:cs="Times New Roman"/>
          <w:sz w:val="24"/>
          <w:szCs w:val="24"/>
        </w:rPr>
      </w:pPr>
      <w:r w:rsidRPr="00087BE2">
        <w:rPr>
          <w:rFonts w:ascii="Times New Roman" w:hAnsi="Times New Roman" w:cs="Times New Roman"/>
          <w:sz w:val="24"/>
          <w:szCs w:val="24"/>
        </w:rPr>
        <w:t xml:space="preserve">For people to agree to work towards making some certain changes in an already working system, they must be </w:t>
      </w:r>
      <w:r w:rsidR="00A05505" w:rsidRPr="00087BE2">
        <w:rPr>
          <w:rFonts w:ascii="Times New Roman" w:hAnsi="Times New Roman" w:cs="Times New Roman"/>
          <w:sz w:val="24"/>
          <w:szCs w:val="24"/>
        </w:rPr>
        <w:t>persuaded with results that show positive changes at the end. In our institution, we normally go through the</w:t>
      </w:r>
      <w:r w:rsidR="00BD51A1" w:rsidRPr="00087BE2">
        <w:rPr>
          <w:rFonts w:ascii="Times New Roman" w:hAnsi="Times New Roman" w:cs="Times New Roman"/>
          <w:sz w:val="24"/>
          <w:szCs w:val="24"/>
        </w:rPr>
        <w:t xml:space="preserve"> changes that we think might make learning better. With that having been said, </w:t>
      </w:r>
      <w:r w:rsidR="006617C1" w:rsidRPr="00087BE2">
        <w:rPr>
          <w:rFonts w:ascii="Times New Roman" w:hAnsi="Times New Roman" w:cs="Times New Roman"/>
          <w:sz w:val="24"/>
          <w:szCs w:val="24"/>
        </w:rPr>
        <w:t xml:space="preserve">it is upon the team that is leading the rest in making the changes in the curriculum to convince the rest that the changes will be the best at this time. </w:t>
      </w:r>
      <w:r w:rsidR="001E05B8" w:rsidRPr="00087BE2">
        <w:rPr>
          <w:rFonts w:ascii="Times New Roman" w:hAnsi="Times New Roman" w:cs="Times New Roman"/>
          <w:sz w:val="24"/>
          <w:szCs w:val="24"/>
        </w:rPr>
        <w:t xml:space="preserve">We should appreciate that learning is a continuous process and thus the systems should be flexible due to the innovations that are being made within the society. </w:t>
      </w:r>
      <w:r w:rsidR="00057DB6" w:rsidRPr="00087BE2">
        <w:rPr>
          <w:rFonts w:ascii="Times New Roman" w:hAnsi="Times New Roman" w:cs="Times New Roman"/>
          <w:sz w:val="24"/>
          <w:szCs w:val="24"/>
        </w:rPr>
        <w:t xml:space="preserve">Thus, the team will need </w:t>
      </w:r>
      <w:r w:rsidR="00AE383D" w:rsidRPr="00087BE2">
        <w:rPr>
          <w:rFonts w:ascii="Times New Roman" w:hAnsi="Times New Roman" w:cs="Times New Roman"/>
          <w:sz w:val="24"/>
          <w:szCs w:val="24"/>
        </w:rPr>
        <w:t>to in</w:t>
      </w:r>
      <w:r w:rsidR="00C9675E" w:rsidRPr="00087BE2">
        <w:rPr>
          <w:rFonts w:ascii="Times New Roman" w:hAnsi="Times New Roman" w:cs="Times New Roman"/>
          <w:sz w:val="24"/>
          <w:szCs w:val="24"/>
        </w:rPr>
        <w:t xml:space="preserve"> a position to engage in the process of altering the play curriculum </w:t>
      </w:r>
      <w:r w:rsidR="00F31F13" w:rsidRPr="00087BE2">
        <w:rPr>
          <w:rFonts w:ascii="Times New Roman" w:hAnsi="Times New Roman" w:cs="Times New Roman"/>
          <w:sz w:val="24"/>
          <w:szCs w:val="24"/>
        </w:rPr>
        <w:t xml:space="preserve">and be able to layout the benefits that will be realized </w:t>
      </w:r>
      <w:r w:rsidR="00E35DDC" w:rsidRPr="00087BE2">
        <w:rPr>
          <w:rFonts w:ascii="Times New Roman" w:hAnsi="Times New Roman" w:cs="Times New Roman"/>
          <w:sz w:val="24"/>
          <w:szCs w:val="24"/>
        </w:rPr>
        <w:t xml:space="preserve">once the changes are made to the curriculum. </w:t>
      </w:r>
    </w:p>
    <w:p w:rsidR="00ED1AA6" w:rsidRPr="00087BE2" w:rsidRDefault="00ED1AA6" w:rsidP="00087BE2">
      <w:pPr>
        <w:spacing w:line="480" w:lineRule="auto"/>
        <w:ind w:firstLine="720"/>
        <w:jc w:val="both"/>
        <w:rPr>
          <w:rFonts w:ascii="Times New Roman" w:hAnsi="Times New Roman" w:cs="Times New Roman"/>
          <w:b/>
          <w:sz w:val="24"/>
          <w:szCs w:val="24"/>
        </w:rPr>
      </w:pPr>
      <w:r w:rsidRPr="00087BE2">
        <w:rPr>
          <w:rFonts w:ascii="Times New Roman" w:hAnsi="Times New Roman" w:cs="Times New Roman"/>
          <w:b/>
          <w:sz w:val="24"/>
          <w:szCs w:val="24"/>
        </w:rPr>
        <w:t>Feasibility</w:t>
      </w:r>
    </w:p>
    <w:p w:rsidR="00ED1AA6" w:rsidRPr="00087BE2" w:rsidRDefault="00CD7483" w:rsidP="00087BE2">
      <w:pPr>
        <w:spacing w:line="480" w:lineRule="auto"/>
        <w:ind w:firstLine="720"/>
        <w:jc w:val="both"/>
        <w:rPr>
          <w:rFonts w:ascii="Times New Roman" w:hAnsi="Times New Roman" w:cs="Times New Roman"/>
          <w:sz w:val="24"/>
          <w:szCs w:val="24"/>
        </w:rPr>
      </w:pPr>
      <w:r w:rsidRPr="00087BE2">
        <w:rPr>
          <w:rFonts w:ascii="Times New Roman" w:hAnsi="Times New Roman" w:cs="Times New Roman"/>
          <w:sz w:val="24"/>
          <w:szCs w:val="24"/>
        </w:rPr>
        <w:t>Feasibility is considered one of the most important factor</w:t>
      </w:r>
      <w:r w:rsidR="00743CC8">
        <w:rPr>
          <w:rFonts w:ascii="Times New Roman" w:hAnsi="Times New Roman" w:cs="Times New Roman"/>
          <w:sz w:val="24"/>
          <w:szCs w:val="24"/>
        </w:rPr>
        <w:t>s</w:t>
      </w:r>
      <w:r w:rsidRPr="00087BE2">
        <w:rPr>
          <w:rFonts w:ascii="Times New Roman" w:hAnsi="Times New Roman" w:cs="Times New Roman"/>
          <w:sz w:val="24"/>
          <w:szCs w:val="24"/>
        </w:rPr>
        <w:t xml:space="preserve"> when one wants to effect a change in a system. </w:t>
      </w:r>
      <w:r w:rsidR="0052729A" w:rsidRPr="00087BE2">
        <w:rPr>
          <w:rFonts w:ascii="Times New Roman" w:hAnsi="Times New Roman" w:cs="Times New Roman"/>
          <w:sz w:val="24"/>
          <w:szCs w:val="24"/>
        </w:rPr>
        <w:t>Given that a certain group of people want</w:t>
      </w:r>
      <w:r w:rsidR="00743CC8">
        <w:rPr>
          <w:rFonts w:ascii="Times New Roman" w:hAnsi="Times New Roman" w:cs="Times New Roman"/>
          <w:sz w:val="24"/>
          <w:szCs w:val="24"/>
        </w:rPr>
        <w:t>s</w:t>
      </w:r>
      <w:r w:rsidR="0052729A" w:rsidRPr="00087BE2">
        <w:rPr>
          <w:rFonts w:ascii="Times New Roman" w:hAnsi="Times New Roman" w:cs="Times New Roman"/>
          <w:sz w:val="24"/>
          <w:szCs w:val="24"/>
        </w:rPr>
        <w:t xml:space="preserve"> to effect a change in a curriculum or a certain </w:t>
      </w:r>
      <w:r w:rsidR="00203319" w:rsidRPr="00087BE2">
        <w:rPr>
          <w:rFonts w:ascii="Times New Roman" w:hAnsi="Times New Roman" w:cs="Times New Roman"/>
          <w:sz w:val="24"/>
          <w:szCs w:val="24"/>
        </w:rPr>
        <w:t>system,</w:t>
      </w:r>
      <w:r w:rsidR="0052729A" w:rsidRPr="00087BE2">
        <w:rPr>
          <w:rFonts w:ascii="Times New Roman" w:hAnsi="Times New Roman" w:cs="Times New Roman"/>
          <w:sz w:val="24"/>
          <w:szCs w:val="24"/>
        </w:rPr>
        <w:t xml:space="preserve"> but do not believe in the feasibility of the changes, then the changes lack grounds to hold on to</w:t>
      </w:r>
      <w:r w:rsidR="00943B4E" w:rsidRPr="00087BE2">
        <w:rPr>
          <w:rFonts w:ascii="Times New Roman" w:hAnsi="Times New Roman" w:cs="Times New Roman"/>
          <w:sz w:val="24"/>
          <w:szCs w:val="24"/>
        </w:rPr>
        <w:t xml:space="preserve"> (</w:t>
      </w:r>
      <w:r w:rsidR="00943B4E" w:rsidRPr="00087BE2">
        <w:rPr>
          <w:rFonts w:ascii="Times New Roman" w:eastAsia="Arial Unicode MS" w:hAnsi="Times New Roman" w:cs="Times New Roman"/>
          <w:color w:val="000000"/>
          <w:sz w:val="24"/>
          <w:szCs w:val="24"/>
          <w:shd w:val="clear" w:color="auto" w:fill="FFFFFF"/>
        </w:rPr>
        <w:t>Shaked, 2019</w:t>
      </w:r>
      <w:r w:rsidR="00943B4E" w:rsidRPr="00087BE2">
        <w:rPr>
          <w:rFonts w:ascii="Times New Roman" w:hAnsi="Times New Roman" w:cs="Times New Roman"/>
          <w:sz w:val="24"/>
          <w:szCs w:val="24"/>
        </w:rPr>
        <w:t>)</w:t>
      </w:r>
      <w:r w:rsidR="0052729A" w:rsidRPr="00087BE2">
        <w:rPr>
          <w:rFonts w:ascii="Times New Roman" w:hAnsi="Times New Roman" w:cs="Times New Roman"/>
          <w:sz w:val="24"/>
          <w:szCs w:val="24"/>
        </w:rPr>
        <w:t xml:space="preserve">. Therefore, this will mean that there is no need to have the changes made in the process. </w:t>
      </w:r>
      <w:r w:rsidR="00AB37F1" w:rsidRPr="00087BE2">
        <w:rPr>
          <w:rFonts w:ascii="Times New Roman" w:hAnsi="Times New Roman" w:cs="Times New Roman"/>
          <w:sz w:val="24"/>
          <w:szCs w:val="24"/>
        </w:rPr>
        <w:t xml:space="preserve">For a change to bring out the desired changes, the people who are to initiate the changes must </w:t>
      </w:r>
      <w:r w:rsidR="00681351" w:rsidRPr="00087BE2">
        <w:rPr>
          <w:rFonts w:ascii="Times New Roman" w:hAnsi="Times New Roman" w:cs="Times New Roman"/>
          <w:sz w:val="24"/>
          <w:szCs w:val="24"/>
        </w:rPr>
        <w:t xml:space="preserve">forecast how the </w:t>
      </w:r>
      <w:r w:rsidR="00E07709" w:rsidRPr="00087BE2">
        <w:rPr>
          <w:rFonts w:ascii="Times New Roman" w:hAnsi="Times New Roman" w:cs="Times New Roman"/>
          <w:sz w:val="24"/>
          <w:szCs w:val="24"/>
        </w:rPr>
        <w:t xml:space="preserve">changes will impact those involved. </w:t>
      </w:r>
      <w:r w:rsidR="008D1FCA" w:rsidRPr="00087BE2">
        <w:rPr>
          <w:rFonts w:ascii="Times New Roman" w:hAnsi="Times New Roman" w:cs="Times New Roman"/>
          <w:sz w:val="24"/>
          <w:szCs w:val="24"/>
        </w:rPr>
        <w:t xml:space="preserve">Thus, the </w:t>
      </w:r>
      <w:r w:rsidR="008D1FCA" w:rsidRPr="00087BE2">
        <w:rPr>
          <w:rFonts w:ascii="Times New Roman" w:hAnsi="Times New Roman" w:cs="Times New Roman"/>
          <w:sz w:val="24"/>
          <w:szCs w:val="24"/>
        </w:rPr>
        <w:lastRenderedPageBreak/>
        <w:t>practicality of making any changes in the curriculum must be spel</w:t>
      </w:r>
      <w:r w:rsidR="00743CC8">
        <w:rPr>
          <w:rFonts w:ascii="Times New Roman" w:hAnsi="Times New Roman" w:cs="Times New Roman"/>
          <w:sz w:val="24"/>
          <w:szCs w:val="24"/>
        </w:rPr>
        <w:t>led</w:t>
      </w:r>
      <w:r w:rsidR="008D1FCA" w:rsidRPr="00087BE2">
        <w:rPr>
          <w:rFonts w:ascii="Times New Roman" w:hAnsi="Times New Roman" w:cs="Times New Roman"/>
          <w:sz w:val="24"/>
          <w:szCs w:val="24"/>
        </w:rPr>
        <w:t xml:space="preserve"> out fo</w:t>
      </w:r>
      <w:r w:rsidR="004F3F52" w:rsidRPr="00087BE2">
        <w:rPr>
          <w:rFonts w:ascii="Times New Roman" w:hAnsi="Times New Roman" w:cs="Times New Roman"/>
          <w:sz w:val="24"/>
          <w:szCs w:val="24"/>
        </w:rPr>
        <w:t>r those involved to understand and appreciate the need to have the changes made.</w:t>
      </w:r>
      <w:r w:rsidR="0003755C" w:rsidRPr="00087BE2">
        <w:rPr>
          <w:rFonts w:ascii="Times New Roman" w:hAnsi="Times New Roman" w:cs="Times New Roman"/>
          <w:sz w:val="24"/>
          <w:szCs w:val="24"/>
        </w:rPr>
        <w:t xml:space="preserve"> </w:t>
      </w:r>
    </w:p>
    <w:p w:rsidR="00803582" w:rsidRPr="00087BE2" w:rsidRDefault="00491D64" w:rsidP="00087BE2">
      <w:pPr>
        <w:spacing w:line="480" w:lineRule="auto"/>
        <w:jc w:val="center"/>
        <w:rPr>
          <w:rFonts w:ascii="Times New Roman" w:hAnsi="Times New Roman" w:cs="Times New Roman"/>
          <w:b/>
          <w:sz w:val="24"/>
          <w:szCs w:val="24"/>
        </w:rPr>
      </w:pPr>
      <w:r w:rsidRPr="00087BE2">
        <w:rPr>
          <w:rFonts w:ascii="Times New Roman" w:hAnsi="Times New Roman" w:cs="Times New Roman"/>
          <w:b/>
          <w:sz w:val="24"/>
          <w:szCs w:val="24"/>
        </w:rPr>
        <w:t>Reflection</w:t>
      </w:r>
    </w:p>
    <w:p w:rsidR="00491D64" w:rsidRPr="00087BE2" w:rsidRDefault="002644BA" w:rsidP="00087BE2">
      <w:pPr>
        <w:spacing w:line="480" w:lineRule="auto"/>
        <w:ind w:firstLine="720"/>
        <w:jc w:val="both"/>
        <w:rPr>
          <w:rFonts w:ascii="Times New Roman" w:hAnsi="Times New Roman" w:cs="Times New Roman"/>
          <w:b/>
          <w:sz w:val="24"/>
          <w:szCs w:val="24"/>
        </w:rPr>
      </w:pPr>
      <w:r w:rsidRPr="00087BE2">
        <w:rPr>
          <w:rFonts w:ascii="Times New Roman" w:hAnsi="Times New Roman" w:cs="Times New Roman"/>
          <w:b/>
          <w:sz w:val="24"/>
          <w:szCs w:val="24"/>
        </w:rPr>
        <w:t>Reflection on the Content Learned Regarding your Problem and the Task</w:t>
      </w:r>
    </w:p>
    <w:p w:rsidR="002644BA" w:rsidRPr="00087BE2" w:rsidRDefault="00CE161D" w:rsidP="00087BE2">
      <w:pPr>
        <w:spacing w:line="480" w:lineRule="auto"/>
        <w:ind w:firstLine="720"/>
        <w:jc w:val="both"/>
        <w:rPr>
          <w:rFonts w:ascii="Times New Roman" w:hAnsi="Times New Roman" w:cs="Times New Roman"/>
          <w:sz w:val="24"/>
          <w:szCs w:val="24"/>
        </w:rPr>
      </w:pPr>
      <w:r w:rsidRPr="00087BE2">
        <w:rPr>
          <w:rFonts w:ascii="Times New Roman" w:hAnsi="Times New Roman" w:cs="Times New Roman"/>
          <w:sz w:val="24"/>
          <w:szCs w:val="24"/>
        </w:rPr>
        <w:t xml:space="preserve">I have learned that it is important to make it clear about the changes that are to be made in any system or curriculum </w:t>
      </w:r>
      <w:r w:rsidR="00C101E2" w:rsidRPr="00087BE2">
        <w:rPr>
          <w:rFonts w:ascii="Times New Roman" w:hAnsi="Times New Roman" w:cs="Times New Roman"/>
          <w:sz w:val="24"/>
          <w:szCs w:val="24"/>
        </w:rPr>
        <w:t>to the interested partners. For example, in this case it is important to make it clear about the changes to be made to the play curriculum to the teachers, parents, school leadership</w:t>
      </w:r>
      <w:r w:rsidR="00743CC8">
        <w:rPr>
          <w:rFonts w:ascii="Times New Roman" w:hAnsi="Times New Roman" w:cs="Times New Roman"/>
          <w:sz w:val="24"/>
          <w:szCs w:val="24"/>
        </w:rPr>
        <w:t>,</w:t>
      </w:r>
      <w:r w:rsidR="00C101E2" w:rsidRPr="00087BE2">
        <w:rPr>
          <w:rFonts w:ascii="Times New Roman" w:hAnsi="Times New Roman" w:cs="Times New Roman"/>
          <w:sz w:val="24"/>
          <w:szCs w:val="24"/>
        </w:rPr>
        <w:t xml:space="preserve"> and the board. </w:t>
      </w:r>
      <w:r w:rsidR="00D83E7D" w:rsidRPr="00087BE2">
        <w:rPr>
          <w:rFonts w:ascii="Times New Roman" w:hAnsi="Times New Roman" w:cs="Times New Roman"/>
          <w:sz w:val="24"/>
          <w:szCs w:val="24"/>
        </w:rPr>
        <w:t xml:space="preserve">Desirability is the other factor that must be adhered </w:t>
      </w:r>
      <w:r w:rsidR="00743CC8">
        <w:rPr>
          <w:rFonts w:ascii="Times New Roman" w:hAnsi="Times New Roman" w:cs="Times New Roman"/>
          <w:sz w:val="24"/>
          <w:szCs w:val="24"/>
        </w:rPr>
        <w:t xml:space="preserve">to </w:t>
      </w:r>
      <w:r w:rsidR="00D83E7D" w:rsidRPr="00087BE2">
        <w:rPr>
          <w:rFonts w:ascii="Times New Roman" w:hAnsi="Times New Roman" w:cs="Times New Roman"/>
          <w:sz w:val="24"/>
          <w:szCs w:val="24"/>
        </w:rPr>
        <w:t xml:space="preserve">closely </w:t>
      </w:r>
      <w:r w:rsidR="00944476" w:rsidRPr="00087BE2">
        <w:rPr>
          <w:rFonts w:ascii="Times New Roman" w:hAnsi="Times New Roman" w:cs="Times New Roman"/>
          <w:sz w:val="24"/>
          <w:szCs w:val="24"/>
        </w:rPr>
        <w:t xml:space="preserve">since the interested partners must have a desire to want the changes effected. This is only possible after the partners to be impacted by the changes have seen </w:t>
      </w:r>
      <w:r w:rsidR="007D1914" w:rsidRPr="00087BE2">
        <w:rPr>
          <w:rFonts w:ascii="Times New Roman" w:hAnsi="Times New Roman" w:cs="Times New Roman"/>
          <w:sz w:val="24"/>
          <w:szCs w:val="24"/>
        </w:rPr>
        <w:t xml:space="preserve">positive results that will be brought by the changes. </w:t>
      </w:r>
      <w:r w:rsidR="00376BCB" w:rsidRPr="00087BE2">
        <w:rPr>
          <w:rFonts w:ascii="Times New Roman" w:hAnsi="Times New Roman" w:cs="Times New Roman"/>
          <w:sz w:val="24"/>
          <w:szCs w:val="24"/>
        </w:rPr>
        <w:t xml:space="preserve">Finally, I </w:t>
      </w:r>
      <w:r w:rsidR="00733B8C" w:rsidRPr="00087BE2">
        <w:rPr>
          <w:rFonts w:ascii="Times New Roman" w:hAnsi="Times New Roman" w:cs="Times New Roman"/>
          <w:sz w:val="24"/>
          <w:szCs w:val="24"/>
        </w:rPr>
        <w:t xml:space="preserve">have learned that feasibility is the most important substance of change since a change cannot be </w:t>
      </w:r>
      <w:r w:rsidR="00743CC8">
        <w:rPr>
          <w:rFonts w:ascii="Times New Roman" w:hAnsi="Times New Roman" w:cs="Times New Roman"/>
          <w:sz w:val="24"/>
          <w:szCs w:val="24"/>
        </w:rPr>
        <w:t>a</w:t>
      </w:r>
      <w:r w:rsidR="00733B8C" w:rsidRPr="00087BE2">
        <w:rPr>
          <w:rFonts w:ascii="Times New Roman" w:hAnsi="Times New Roman" w:cs="Times New Roman"/>
          <w:sz w:val="24"/>
          <w:szCs w:val="24"/>
        </w:rPr>
        <w:t xml:space="preserve">ffected if those who are steering for the changes to be made do not believe </w:t>
      </w:r>
      <w:r w:rsidR="00743CC8">
        <w:rPr>
          <w:rFonts w:ascii="Times New Roman" w:hAnsi="Times New Roman" w:cs="Times New Roman"/>
          <w:sz w:val="24"/>
          <w:szCs w:val="24"/>
        </w:rPr>
        <w:t>i</w:t>
      </w:r>
      <w:r w:rsidR="00733B8C" w:rsidRPr="00087BE2">
        <w:rPr>
          <w:rFonts w:ascii="Times New Roman" w:hAnsi="Times New Roman" w:cs="Times New Roman"/>
          <w:sz w:val="24"/>
          <w:szCs w:val="24"/>
        </w:rPr>
        <w:t>n the changes themselves.</w:t>
      </w:r>
      <w:r w:rsidR="00C06E79" w:rsidRPr="00087BE2">
        <w:rPr>
          <w:rFonts w:ascii="Times New Roman" w:hAnsi="Times New Roman" w:cs="Times New Roman"/>
          <w:sz w:val="24"/>
          <w:szCs w:val="24"/>
        </w:rPr>
        <w:t xml:space="preserve"> </w:t>
      </w:r>
    </w:p>
    <w:p w:rsidR="004B482E" w:rsidRPr="00087BE2" w:rsidRDefault="0090725C" w:rsidP="00087BE2">
      <w:pPr>
        <w:spacing w:line="480" w:lineRule="auto"/>
        <w:ind w:firstLine="720"/>
        <w:jc w:val="both"/>
        <w:rPr>
          <w:rFonts w:ascii="Times New Roman" w:hAnsi="Times New Roman" w:cs="Times New Roman"/>
          <w:b/>
          <w:sz w:val="24"/>
          <w:szCs w:val="24"/>
        </w:rPr>
      </w:pPr>
      <w:r w:rsidRPr="00087BE2">
        <w:rPr>
          <w:rFonts w:ascii="Times New Roman" w:hAnsi="Times New Roman" w:cs="Times New Roman"/>
          <w:b/>
          <w:sz w:val="24"/>
          <w:szCs w:val="24"/>
        </w:rPr>
        <w:t xml:space="preserve">Reflect on the Process you used to </w:t>
      </w:r>
      <w:r w:rsidR="00CB2EFB" w:rsidRPr="00087BE2">
        <w:rPr>
          <w:rFonts w:ascii="Times New Roman" w:hAnsi="Times New Roman" w:cs="Times New Roman"/>
          <w:b/>
          <w:sz w:val="24"/>
          <w:szCs w:val="24"/>
        </w:rPr>
        <w:t>augment</w:t>
      </w:r>
      <w:r w:rsidRPr="00087BE2">
        <w:rPr>
          <w:rFonts w:ascii="Times New Roman" w:hAnsi="Times New Roman" w:cs="Times New Roman"/>
          <w:b/>
          <w:sz w:val="24"/>
          <w:szCs w:val="24"/>
        </w:rPr>
        <w:t xml:space="preserve"> your Learning and to Problem Solve (Self-evaluate)</w:t>
      </w:r>
    </w:p>
    <w:p w:rsidR="0090725C" w:rsidRPr="00087BE2" w:rsidRDefault="00135DD5" w:rsidP="00087BE2">
      <w:pPr>
        <w:spacing w:line="480" w:lineRule="auto"/>
        <w:ind w:firstLine="720"/>
        <w:jc w:val="both"/>
        <w:rPr>
          <w:rFonts w:ascii="Times New Roman" w:hAnsi="Times New Roman" w:cs="Times New Roman"/>
          <w:sz w:val="24"/>
          <w:szCs w:val="24"/>
        </w:rPr>
      </w:pPr>
      <w:r w:rsidRPr="00087BE2">
        <w:rPr>
          <w:rFonts w:ascii="Times New Roman" w:hAnsi="Times New Roman" w:cs="Times New Roman"/>
          <w:sz w:val="24"/>
          <w:szCs w:val="24"/>
        </w:rPr>
        <w:t xml:space="preserve">I have </w:t>
      </w:r>
      <w:r w:rsidR="00E36D8F" w:rsidRPr="00087BE2">
        <w:rPr>
          <w:rFonts w:ascii="Times New Roman" w:hAnsi="Times New Roman" w:cs="Times New Roman"/>
          <w:sz w:val="24"/>
          <w:szCs w:val="24"/>
        </w:rPr>
        <w:t xml:space="preserve">involved the rest of the team members in </w:t>
      </w:r>
      <w:r w:rsidR="00743CC8">
        <w:rPr>
          <w:rFonts w:ascii="Times New Roman" w:hAnsi="Times New Roman" w:cs="Times New Roman"/>
          <w:sz w:val="24"/>
          <w:szCs w:val="24"/>
        </w:rPr>
        <w:t xml:space="preserve">the </w:t>
      </w:r>
      <w:r w:rsidR="00E36D8F" w:rsidRPr="00087BE2">
        <w:rPr>
          <w:rFonts w:ascii="Times New Roman" w:hAnsi="Times New Roman" w:cs="Times New Roman"/>
          <w:sz w:val="24"/>
          <w:szCs w:val="24"/>
        </w:rPr>
        <w:t xml:space="preserve">brainstorming process so that we could contribute ideas and opinions about the changes that were to be made in the curriculum. </w:t>
      </w:r>
      <w:r w:rsidR="0014722B" w:rsidRPr="00087BE2">
        <w:rPr>
          <w:rFonts w:ascii="Times New Roman" w:hAnsi="Times New Roman" w:cs="Times New Roman"/>
          <w:sz w:val="24"/>
          <w:szCs w:val="24"/>
        </w:rPr>
        <w:t xml:space="preserve">Once we I had noted down all the ideas and opinion regarding the changes, we embarked on discussing as a team so that we could pick on the ones that we thought were </w:t>
      </w:r>
      <w:r w:rsidR="00184AB9" w:rsidRPr="00087BE2">
        <w:rPr>
          <w:rFonts w:ascii="Times New Roman" w:hAnsi="Times New Roman" w:cs="Times New Roman"/>
          <w:sz w:val="24"/>
          <w:szCs w:val="24"/>
        </w:rPr>
        <w:t xml:space="preserve">the best. </w:t>
      </w:r>
      <w:r w:rsidR="00780F27" w:rsidRPr="00087BE2">
        <w:rPr>
          <w:rFonts w:ascii="Times New Roman" w:hAnsi="Times New Roman" w:cs="Times New Roman"/>
          <w:sz w:val="24"/>
          <w:szCs w:val="24"/>
        </w:rPr>
        <w:t xml:space="preserve">We also observed the pre-k and kindergarten kids as they were playing </w:t>
      </w:r>
      <w:r w:rsidR="00DB1500" w:rsidRPr="00087BE2">
        <w:rPr>
          <w:rFonts w:ascii="Times New Roman" w:hAnsi="Times New Roman" w:cs="Times New Roman"/>
          <w:sz w:val="24"/>
          <w:szCs w:val="24"/>
        </w:rPr>
        <w:t xml:space="preserve">and noted that the play appeared to be livelier when </w:t>
      </w:r>
      <w:r w:rsidR="00DB1500" w:rsidRPr="00087BE2">
        <w:rPr>
          <w:rFonts w:ascii="Times New Roman" w:hAnsi="Times New Roman" w:cs="Times New Roman"/>
          <w:sz w:val="24"/>
          <w:szCs w:val="24"/>
        </w:rPr>
        <w:lastRenderedPageBreak/>
        <w:t xml:space="preserve">they were receiving no instructions. </w:t>
      </w:r>
      <w:r w:rsidR="006F689F" w:rsidRPr="00087BE2">
        <w:rPr>
          <w:rFonts w:ascii="Times New Roman" w:hAnsi="Times New Roman" w:cs="Times New Roman"/>
          <w:sz w:val="24"/>
          <w:szCs w:val="24"/>
        </w:rPr>
        <w:t xml:space="preserve">I also found out that I could collaborate with the rest of the team members </w:t>
      </w:r>
      <w:r w:rsidR="00743CC8">
        <w:rPr>
          <w:rFonts w:ascii="Times New Roman" w:hAnsi="Times New Roman" w:cs="Times New Roman"/>
          <w:sz w:val="24"/>
          <w:szCs w:val="24"/>
        </w:rPr>
        <w:t>effectivel</w:t>
      </w:r>
      <w:r w:rsidR="006F689F" w:rsidRPr="00087BE2">
        <w:rPr>
          <w:rFonts w:ascii="Times New Roman" w:hAnsi="Times New Roman" w:cs="Times New Roman"/>
          <w:sz w:val="24"/>
          <w:szCs w:val="24"/>
        </w:rPr>
        <w:t>y.</w:t>
      </w:r>
      <w:r w:rsidR="002C5FC6" w:rsidRPr="00087BE2">
        <w:rPr>
          <w:rFonts w:ascii="Times New Roman" w:hAnsi="Times New Roman" w:cs="Times New Roman"/>
          <w:sz w:val="24"/>
          <w:szCs w:val="24"/>
        </w:rPr>
        <w:t xml:space="preserve"> </w:t>
      </w:r>
    </w:p>
    <w:p w:rsidR="00EF088B" w:rsidRPr="00087BE2" w:rsidRDefault="00872183" w:rsidP="00087BE2">
      <w:pPr>
        <w:spacing w:line="480" w:lineRule="auto"/>
        <w:ind w:firstLine="720"/>
        <w:jc w:val="both"/>
        <w:rPr>
          <w:rFonts w:ascii="Times New Roman" w:hAnsi="Times New Roman" w:cs="Times New Roman"/>
          <w:b/>
          <w:sz w:val="24"/>
          <w:szCs w:val="24"/>
        </w:rPr>
      </w:pPr>
      <w:r w:rsidRPr="00087BE2">
        <w:rPr>
          <w:rFonts w:ascii="Times New Roman" w:hAnsi="Times New Roman" w:cs="Times New Roman"/>
          <w:b/>
          <w:sz w:val="24"/>
          <w:szCs w:val="24"/>
        </w:rPr>
        <w:t>Reflect on the Changes of your Assumptions about the Problem, the System and the Solution</w:t>
      </w:r>
    </w:p>
    <w:p w:rsidR="00DC2169" w:rsidRPr="00087BE2" w:rsidRDefault="00E20AC5" w:rsidP="00087BE2">
      <w:pPr>
        <w:spacing w:line="480" w:lineRule="auto"/>
        <w:ind w:firstLine="720"/>
        <w:jc w:val="both"/>
        <w:rPr>
          <w:rFonts w:ascii="Times New Roman" w:hAnsi="Times New Roman" w:cs="Times New Roman"/>
          <w:sz w:val="24"/>
          <w:szCs w:val="24"/>
        </w:rPr>
      </w:pPr>
      <w:r w:rsidRPr="00087BE2">
        <w:rPr>
          <w:rFonts w:ascii="Times New Roman" w:hAnsi="Times New Roman" w:cs="Times New Roman"/>
          <w:sz w:val="24"/>
          <w:szCs w:val="24"/>
        </w:rPr>
        <w:t xml:space="preserve">Initially, I </w:t>
      </w:r>
      <w:r w:rsidR="006F5A12" w:rsidRPr="00087BE2">
        <w:rPr>
          <w:rFonts w:ascii="Times New Roman" w:hAnsi="Times New Roman" w:cs="Times New Roman"/>
          <w:sz w:val="24"/>
          <w:szCs w:val="24"/>
        </w:rPr>
        <w:t>had assumed that it would be difficult to pick on the le</w:t>
      </w:r>
      <w:r w:rsidR="00284806" w:rsidRPr="00087BE2">
        <w:rPr>
          <w:rFonts w:ascii="Times New Roman" w:hAnsi="Times New Roman" w:cs="Times New Roman"/>
          <w:sz w:val="24"/>
          <w:szCs w:val="24"/>
        </w:rPr>
        <w:t xml:space="preserve">vel of desirability of the children </w:t>
      </w:r>
      <w:r w:rsidR="00743CC8">
        <w:rPr>
          <w:rFonts w:ascii="Times New Roman" w:hAnsi="Times New Roman" w:cs="Times New Roman"/>
          <w:sz w:val="24"/>
          <w:szCs w:val="24"/>
        </w:rPr>
        <w:t>about</w:t>
      </w:r>
      <w:r w:rsidR="00284806" w:rsidRPr="00087BE2">
        <w:rPr>
          <w:rFonts w:ascii="Times New Roman" w:hAnsi="Times New Roman" w:cs="Times New Roman"/>
          <w:sz w:val="24"/>
          <w:szCs w:val="24"/>
        </w:rPr>
        <w:t xml:space="preserve"> </w:t>
      </w:r>
      <w:r w:rsidR="00743CC8">
        <w:rPr>
          <w:rFonts w:ascii="Times New Roman" w:hAnsi="Times New Roman" w:cs="Times New Roman"/>
          <w:sz w:val="24"/>
          <w:szCs w:val="24"/>
        </w:rPr>
        <w:t xml:space="preserve">the </w:t>
      </w:r>
      <w:r w:rsidR="00284806" w:rsidRPr="00087BE2">
        <w:rPr>
          <w:rFonts w:ascii="Times New Roman" w:hAnsi="Times New Roman" w:cs="Times New Roman"/>
          <w:sz w:val="24"/>
          <w:szCs w:val="24"/>
        </w:rPr>
        <w:t>play. However, in the process I came to understand that the children were actively involved in the process of playing when they were given a chance to play on their own. It is during this time when the kids get a chance to make decisions on their own, collaborate as they play</w:t>
      </w:r>
      <w:r w:rsidR="00743CC8">
        <w:rPr>
          <w:rFonts w:ascii="Times New Roman" w:hAnsi="Times New Roman" w:cs="Times New Roman"/>
          <w:sz w:val="24"/>
          <w:szCs w:val="24"/>
        </w:rPr>
        <w:t>,</w:t>
      </w:r>
      <w:r w:rsidR="00284806" w:rsidRPr="00087BE2">
        <w:rPr>
          <w:rFonts w:ascii="Times New Roman" w:hAnsi="Times New Roman" w:cs="Times New Roman"/>
          <w:sz w:val="24"/>
          <w:szCs w:val="24"/>
        </w:rPr>
        <w:t xml:space="preserve"> and hence act as a team. </w:t>
      </w:r>
      <w:r w:rsidR="00C5541B" w:rsidRPr="00087BE2">
        <w:rPr>
          <w:rFonts w:ascii="Times New Roman" w:hAnsi="Times New Roman" w:cs="Times New Roman"/>
          <w:sz w:val="24"/>
          <w:szCs w:val="24"/>
        </w:rPr>
        <w:t>I have also come to realize that the system was</w:t>
      </w:r>
      <w:r w:rsidR="00E02BDE" w:rsidRPr="00087BE2">
        <w:rPr>
          <w:rFonts w:ascii="Times New Roman" w:hAnsi="Times New Roman" w:cs="Times New Roman"/>
          <w:sz w:val="24"/>
          <w:szCs w:val="24"/>
        </w:rPr>
        <w:t xml:space="preserve"> </w:t>
      </w:r>
      <w:r w:rsidR="000D1AF5" w:rsidRPr="00087BE2">
        <w:rPr>
          <w:rFonts w:ascii="Times New Roman" w:hAnsi="Times New Roman" w:cs="Times New Roman"/>
          <w:sz w:val="24"/>
          <w:szCs w:val="24"/>
        </w:rPr>
        <w:t>not the best for the kids and thus there was a need to have it altered. The solutions that w</w:t>
      </w:r>
      <w:r w:rsidR="00743CC8">
        <w:rPr>
          <w:rFonts w:ascii="Times New Roman" w:hAnsi="Times New Roman" w:cs="Times New Roman"/>
          <w:sz w:val="24"/>
          <w:szCs w:val="24"/>
        </w:rPr>
        <w:t>ere</w:t>
      </w:r>
      <w:r w:rsidR="000D1AF5" w:rsidRPr="00087BE2">
        <w:rPr>
          <w:rFonts w:ascii="Times New Roman" w:hAnsi="Times New Roman" w:cs="Times New Roman"/>
          <w:sz w:val="24"/>
          <w:szCs w:val="24"/>
        </w:rPr>
        <w:t xml:space="preserve"> reached for by the team that was steering the committee for the changes were effective. </w:t>
      </w:r>
      <w:r w:rsidR="004241B0" w:rsidRPr="00087BE2">
        <w:rPr>
          <w:rFonts w:ascii="Times New Roman" w:hAnsi="Times New Roman" w:cs="Times New Roman"/>
          <w:sz w:val="24"/>
          <w:szCs w:val="24"/>
        </w:rPr>
        <w:t>The kids were given a chance to make decisions during play.</w:t>
      </w:r>
      <w:r w:rsidR="002C4C94" w:rsidRPr="00087BE2">
        <w:rPr>
          <w:rFonts w:ascii="Times New Roman" w:hAnsi="Times New Roman" w:cs="Times New Roman"/>
          <w:sz w:val="24"/>
          <w:szCs w:val="24"/>
        </w:rPr>
        <w:t xml:space="preserve"> </w:t>
      </w:r>
    </w:p>
    <w:p w:rsidR="00DC2169" w:rsidRPr="00087BE2" w:rsidRDefault="00DC2169" w:rsidP="00087BE2">
      <w:pPr>
        <w:spacing w:line="480" w:lineRule="auto"/>
        <w:jc w:val="both"/>
        <w:rPr>
          <w:rFonts w:ascii="Times New Roman" w:hAnsi="Times New Roman" w:cs="Times New Roman"/>
          <w:sz w:val="24"/>
          <w:szCs w:val="24"/>
        </w:rPr>
      </w:pPr>
    </w:p>
    <w:p w:rsidR="00DC2169" w:rsidRPr="00087BE2" w:rsidRDefault="00DC2169" w:rsidP="00087BE2">
      <w:pPr>
        <w:spacing w:line="480" w:lineRule="auto"/>
        <w:jc w:val="both"/>
        <w:rPr>
          <w:rFonts w:ascii="Times New Roman" w:hAnsi="Times New Roman" w:cs="Times New Roman"/>
          <w:sz w:val="24"/>
          <w:szCs w:val="24"/>
        </w:rPr>
      </w:pPr>
    </w:p>
    <w:p w:rsidR="00DC2169" w:rsidRPr="00087BE2" w:rsidRDefault="00DC2169" w:rsidP="00087BE2">
      <w:pPr>
        <w:spacing w:line="480" w:lineRule="auto"/>
        <w:jc w:val="both"/>
        <w:rPr>
          <w:rFonts w:ascii="Times New Roman" w:hAnsi="Times New Roman" w:cs="Times New Roman"/>
          <w:sz w:val="24"/>
          <w:szCs w:val="24"/>
        </w:rPr>
      </w:pPr>
    </w:p>
    <w:p w:rsidR="00DC2169" w:rsidRPr="00087BE2" w:rsidRDefault="00DC2169" w:rsidP="00087BE2">
      <w:pPr>
        <w:spacing w:line="480" w:lineRule="auto"/>
        <w:jc w:val="both"/>
        <w:rPr>
          <w:rFonts w:ascii="Times New Roman" w:hAnsi="Times New Roman" w:cs="Times New Roman"/>
          <w:sz w:val="24"/>
          <w:szCs w:val="24"/>
        </w:rPr>
      </w:pPr>
    </w:p>
    <w:p w:rsidR="00DC2169" w:rsidRPr="00087BE2" w:rsidRDefault="00DC2169" w:rsidP="00087BE2">
      <w:pPr>
        <w:spacing w:line="480" w:lineRule="auto"/>
        <w:jc w:val="both"/>
        <w:rPr>
          <w:rFonts w:ascii="Times New Roman" w:hAnsi="Times New Roman" w:cs="Times New Roman"/>
          <w:sz w:val="24"/>
          <w:szCs w:val="24"/>
        </w:rPr>
      </w:pPr>
    </w:p>
    <w:p w:rsidR="00DC2169" w:rsidRPr="00087BE2" w:rsidRDefault="00DC2169" w:rsidP="00087BE2">
      <w:pPr>
        <w:spacing w:line="480" w:lineRule="auto"/>
        <w:jc w:val="both"/>
        <w:rPr>
          <w:rFonts w:ascii="Times New Roman" w:hAnsi="Times New Roman" w:cs="Times New Roman"/>
          <w:sz w:val="24"/>
          <w:szCs w:val="24"/>
        </w:rPr>
      </w:pPr>
    </w:p>
    <w:p w:rsidR="00DC2169" w:rsidRDefault="00DC2169" w:rsidP="00087BE2">
      <w:pPr>
        <w:spacing w:line="480" w:lineRule="auto"/>
        <w:jc w:val="both"/>
        <w:rPr>
          <w:rFonts w:ascii="Times New Roman" w:hAnsi="Times New Roman" w:cs="Times New Roman"/>
          <w:sz w:val="24"/>
          <w:szCs w:val="24"/>
        </w:rPr>
      </w:pPr>
    </w:p>
    <w:p w:rsidR="00087BE2" w:rsidRPr="00087BE2" w:rsidRDefault="00087BE2" w:rsidP="00087BE2">
      <w:pPr>
        <w:spacing w:line="480" w:lineRule="auto"/>
        <w:jc w:val="both"/>
        <w:rPr>
          <w:rFonts w:ascii="Times New Roman" w:hAnsi="Times New Roman" w:cs="Times New Roman"/>
          <w:sz w:val="24"/>
          <w:szCs w:val="24"/>
        </w:rPr>
      </w:pPr>
    </w:p>
    <w:p w:rsidR="00DC2169" w:rsidRPr="00087BE2" w:rsidRDefault="00DC2169" w:rsidP="00087BE2">
      <w:pPr>
        <w:spacing w:line="480" w:lineRule="auto"/>
        <w:jc w:val="center"/>
        <w:rPr>
          <w:rFonts w:ascii="Times New Roman" w:hAnsi="Times New Roman" w:cs="Times New Roman"/>
          <w:sz w:val="24"/>
          <w:szCs w:val="24"/>
        </w:rPr>
      </w:pPr>
      <w:r w:rsidRPr="00087BE2">
        <w:rPr>
          <w:rFonts w:ascii="Times New Roman" w:hAnsi="Times New Roman" w:cs="Times New Roman"/>
          <w:sz w:val="24"/>
          <w:szCs w:val="24"/>
        </w:rPr>
        <w:lastRenderedPageBreak/>
        <w:t>Reference</w:t>
      </w:r>
    </w:p>
    <w:p w:rsidR="00087BE2" w:rsidRPr="00087BE2" w:rsidRDefault="00087BE2" w:rsidP="00087BE2">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087BE2">
        <w:rPr>
          <w:rFonts w:ascii="Times New Roman" w:eastAsia="Arial Unicode MS" w:hAnsi="Times New Roman" w:cs="Times New Roman"/>
          <w:color w:val="000000"/>
          <w:sz w:val="24"/>
          <w:szCs w:val="24"/>
          <w:shd w:val="clear" w:color="auto" w:fill="FFFFFF"/>
        </w:rPr>
        <w:t>Reigeluth, C. M., &amp; Karnopp, J. (2013). </w:t>
      </w:r>
      <w:r w:rsidRPr="00087BE2">
        <w:rPr>
          <w:rFonts w:ascii="Times New Roman" w:eastAsia="Arial Unicode MS" w:hAnsi="Times New Roman" w:cs="Times New Roman"/>
          <w:i/>
          <w:iCs/>
          <w:color w:val="000000"/>
          <w:sz w:val="24"/>
          <w:szCs w:val="24"/>
          <w:shd w:val="clear" w:color="auto" w:fill="FFFFFF"/>
        </w:rPr>
        <w:t>Reinventing schools: It's time to break the mold</w:t>
      </w:r>
      <w:r w:rsidRPr="00087BE2">
        <w:rPr>
          <w:rFonts w:ascii="Times New Roman" w:eastAsia="Arial Unicode MS" w:hAnsi="Times New Roman" w:cs="Times New Roman"/>
          <w:color w:val="000000"/>
          <w:sz w:val="24"/>
          <w:szCs w:val="24"/>
          <w:shd w:val="clear" w:color="auto" w:fill="FFFFFF"/>
        </w:rPr>
        <w:t>. Lanham, Maryland: Rowman &amp; L</w:t>
      </w:r>
      <w:r w:rsidR="00743CC8">
        <w:rPr>
          <w:rFonts w:ascii="Times New Roman" w:eastAsia="Arial Unicode MS" w:hAnsi="Times New Roman" w:cs="Times New Roman"/>
          <w:color w:val="000000"/>
          <w:sz w:val="24"/>
          <w:szCs w:val="24"/>
          <w:shd w:val="clear" w:color="auto" w:fill="FFFFFF"/>
        </w:rPr>
        <w:t>i</w:t>
      </w:r>
      <w:r w:rsidRPr="00087BE2">
        <w:rPr>
          <w:rFonts w:ascii="Times New Roman" w:eastAsia="Arial Unicode MS" w:hAnsi="Times New Roman" w:cs="Times New Roman"/>
          <w:color w:val="000000"/>
          <w:sz w:val="24"/>
          <w:szCs w:val="24"/>
          <w:shd w:val="clear" w:color="auto" w:fill="FFFFFF"/>
        </w:rPr>
        <w:t>ttlefield Education.</w:t>
      </w:r>
    </w:p>
    <w:p w:rsidR="00087BE2" w:rsidRPr="00087BE2" w:rsidRDefault="00087BE2" w:rsidP="00087BE2">
      <w:pPr>
        <w:spacing w:line="480" w:lineRule="auto"/>
        <w:ind w:left="720" w:hanging="720"/>
        <w:jc w:val="both"/>
        <w:rPr>
          <w:rFonts w:ascii="Times New Roman" w:hAnsi="Times New Roman" w:cs="Times New Roman"/>
          <w:sz w:val="24"/>
          <w:szCs w:val="24"/>
        </w:rPr>
      </w:pPr>
      <w:r w:rsidRPr="00087BE2">
        <w:rPr>
          <w:rFonts w:ascii="Times New Roman" w:hAnsi="Times New Roman" w:cs="Times New Roman"/>
          <w:sz w:val="24"/>
          <w:szCs w:val="24"/>
        </w:rPr>
        <w:t>Senge, P. M. (2012). Schools that learn: a fifth discipline fieldbook for educators, parents, and everyone who cares about education. New York: Crown Business</w:t>
      </w:r>
    </w:p>
    <w:p w:rsidR="00087BE2" w:rsidRPr="00087BE2" w:rsidRDefault="00087BE2" w:rsidP="00087BE2">
      <w:pPr>
        <w:spacing w:line="480" w:lineRule="auto"/>
        <w:ind w:left="720" w:hanging="720"/>
        <w:jc w:val="both"/>
        <w:rPr>
          <w:rFonts w:ascii="Times New Roman" w:hAnsi="Times New Roman" w:cs="Times New Roman"/>
          <w:sz w:val="24"/>
          <w:szCs w:val="24"/>
        </w:rPr>
      </w:pPr>
      <w:r w:rsidRPr="00087BE2">
        <w:rPr>
          <w:rFonts w:ascii="Times New Roman" w:eastAsia="Arial Unicode MS" w:hAnsi="Times New Roman" w:cs="Times New Roman"/>
          <w:color w:val="000000"/>
          <w:sz w:val="24"/>
          <w:szCs w:val="24"/>
          <w:shd w:val="clear" w:color="auto" w:fill="FFFFFF"/>
        </w:rPr>
        <w:t>SHAKED, H. A. I. M. S. C. H. E. C. H. T. E. R. C. H. E. N. (2019). </w:t>
      </w:r>
      <w:r w:rsidRPr="00087BE2">
        <w:rPr>
          <w:rFonts w:ascii="Times New Roman" w:eastAsia="Arial Unicode MS" w:hAnsi="Times New Roman" w:cs="Times New Roman"/>
          <w:i/>
          <w:iCs/>
          <w:color w:val="000000"/>
          <w:sz w:val="24"/>
          <w:szCs w:val="24"/>
          <w:shd w:val="clear" w:color="auto" w:fill="FFFFFF"/>
        </w:rPr>
        <w:t>SYSTEMS THINKING FOR SCHOOL LEADERS: Holistic leadership for excellence in education</w:t>
      </w:r>
      <w:r w:rsidRPr="00087BE2">
        <w:rPr>
          <w:rFonts w:ascii="Times New Roman" w:eastAsia="Arial Unicode MS" w:hAnsi="Times New Roman" w:cs="Times New Roman"/>
          <w:color w:val="000000"/>
          <w:sz w:val="24"/>
          <w:szCs w:val="24"/>
          <w:shd w:val="clear" w:color="auto" w:fill="FFFFFF"/>
        </w:rPr>
        <w:t>. Place of publication not identified: SPRINGER.</w:t>
      </w:r>
      <w:r w:rsidRPr="00087BE2">
        <w:rPr>
          <w:rFonts w:ascii="Times New Roman" w:hAnsi="Times New Roman" w:cs="Times New Roman"/>
          <w:sz w:val="24"/>
          <w:szCs w:val="24"/>
        </w:rPr>
        <w:t xml:space="preserve">  </w:t>
      </w:r>
    </w:p>
    <w:p w:rsidR="002644BA" w:rsidRPr="00087BE2" w:rsidRDefault="002644BA" w:rsidP="00087BE2">
      <w:pPr>
        <w:spacing w:line="480" w:lineRule="auto"/>
        <w:jc w:val="both"/>
        <w:rPr>
          <w:rFonts w:ascii="Times New Roman" w:hAnsi="Times New Roman" w:cs="Times New Roman"/>
          <w:sz w:val="24"/>
          <w:szCs w:val="24"/>
        </w:rPr>
      </w:pPr>
    </w:p>
    <w:sectPr w:rsidR="002644BA" w:rsidRPr="00087BE2" w:rsidSect="00087B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3D4" w:rsidRDefault="003263D4" w:rsidP="00087BE2">
      <w:pPr>
        <w:spacing w:after="0" w:line="240" w:lineRule="auto"/>
      </w:pPr>
      <w:r>
        <w:separator/>
      </w:r>
    </w:p>
  </w:endnote>
  <w:endnote w:type="continuationSeparator" w:id="0">
    <w:p w:rsidR="003263D4" w:rsidRDefault="003263D4" w:rsidP="00087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3D4" w:rsidRDefault="003263D4" w:rsidP="00087BE2">
      <w:pPr>
        <w:spacing w:after="0" w:line="240" w:lineRule="auto"/>
      </w:pPr>
      <w:r>
        <w:separator/>
      </w:r>
    </w:p>
  </w:footnote>
  <w:footnote w:type="continuationSeparator" w:id="0">
    <w:p w:rsidR="003263D4" w:rsidRDefault="003263D4" w:rsidP="00087B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BE2" w:rsidRPr="00087BE2" w:rsidRDefault="00087BE2" w:rsidP="00087BE2">
    <w:pPr>
      <w:pStyle w:val="Header"/>
      <w:spacing w:line="480" w:lineRule="auto"/>
      <w:jc w:val="right"/>
      <w:rPr>
        <w:rFonts w:ascii="Times New Roman" w:hAnsi="Times New Roman" w:cs="Times New Roman"/>
        <w:sz w:val="24"/>
      </w:rPr>
    </w:pPr>
    <w:r w:rsidRPr="00087BE2">
      <w:rPr>
        <w:rFonts w:ascii="Times New Roman" w:hAnsi="Times New Roman" w:cs="Times New Roman"/>
        <w:sz w:val="24"/>
      </w:rPr>
      <w:t>TASK 5: SUSBTANCE OF CHANGE</w:t>
    </w:r>
    <w:sdt>
      <w:sdtPr>
        <w:rPr>
          <w:rFonts w:ascii="Times New Roman" w:hAnsi="Times New Roman" w:cs="Times New Roman"/>
          <w:sz w:val="24"/>
        </w:rPr>
        <w:id w:val="9013325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87BE2">
          <w:rPr>
            <w:rFonts w:ascii="Times New Roman" w:hAnsi="Times New Roman" w:cs="Times New Roman"/>
            <w:sz w:val="24"/>
          </w:rPr>
          <w:fldChar w:fldCharType="begin"/>
        </w:r>
        <w:r w:rsidRPr="00087BE2">
          <w:rPr>
            <w:rFonts w:ascii="Times New Roman" w:hAnsi="Times New Roman" w:cs="Times New Roman"/>
            <w:sz w:val="24"/>
          </w:rPr>
          <w:instrText xml:space="preserve"> PAGE   \* MERGEFORMAT </w:instrText>
        </w:r>
        <w:r w:rsidRPr="00087BE2">
          <w:rPr>
            <w:rFonts w:ascii="Times New Roman" w:hAnsi="Times New Roman" w:cs="Times New Roman"/>
            <w:sz w:val="24"/>
          </w:rPr>
          <w:fldChar w:fldCharType="separate"/>
        </w:r>
        <w:r w:rsidR="00743CC8">
          <w:rPr>
            <w:rFonts w:ascii="Times New Roman" w:hAnsi="Times New Roman" w:cs="Times New Roman"/>
            <w:noProof/>
            <w:sz w:val="24"/>
          </w:rPr>
          <w:t>6</w:t>
        </w:r>
        <w:r w:rsidRPr="00087BE2">
          <w:rPr>
            <w:rFonts w:ascii="Times New Roman" w:hAnsi="Times New Roman" w:cs="Times New Roman"/>
            <w:noProof/>
            <w:sz w:val="24"/>
          </w:rPr>
          <w:fldChar w:fldCharType="end"/>
        </w:r>
      </w:sdtContent>
    </w:sdt>
  </w:p>
  <w:p w:rsidR="00087BE2" w:rsidRPr="00087BE2" w:rsidRDefault="00087BE2" w:rsidP="00087BE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BE2" w:rsidRPr="00087BE2" w:rsidRDefault="00087BE2" w:rsidP="00087BE2">
    <w:pPr>
      <w:pStyle w:val="Header"/>
      <w:spacing w:line="480" w:lineRule="auto"/>
      <w:jc w:val="right"/>
      <w:rPr>
        <w:rFonts w:ascii="Times New Roman" w:hAnsi="Times New Roman" w:cs="Times New Roman"/>
        <w:sz w:val="24"/>
      </w:rPr>
    </w:pPr>
    <w:r w:rsidRPr="00087BE2">
      <w:rPr>
        <w:rFonts w:ascii="Times New Roman" w:hAnsi="Times New Roman" w:cs="Times New Roman"/>
        <w:sz w:val="24"/>
      </w:rPr>
      <w:t>Running Head: TASK 5: SUBSTANCE OF CHANGE</w:t>
    </w:r>
    <w:sdt>
      <w:sdtPr>
        <w:rPr>
          <w:rFonts w:ascii="Times New Roman" w:hAnsi="Times New Roman" w:cs="Times New Roman"/>
          <w:sz w:val="24"/>
        </w:rPr>
        <w:id w:val="1252313306"/>
        <w:docPartObj>
          <w:docPartGallery w:val="Page Numbers (Top of Page)"/>
          <w:docPartUnique/>
        </w:docPartObj>
      </w:sdtPr>
      <w:sdtEndPr>
        <w:rPr>
          <w:noProof/>
        </w:rPr>
      </w:sdtEndPr>
      <w:sdtContent>
        <w:r>
          <w:rPr>
            <w:rFonts w:ascii="Times New Roman" w:hAnsi="Times New Roman" w:cs="Times New Roman"/>
            <w:sz w:val="24"/>
          </w:rPr>
          <w:tab/>
        </w:r>
        <w:r w:rsidRPr="00087BE2">
          <w:rPr>
            <w:rFonts w:ascii="Times New Roman" w:hAnsi="Times New Roman" w:cs="Times New Roman"/>
            <w:sz w:val="24"/>
          </w:rPr>
          <w:fldChar w:fldCharType="begin"/>
        </w:r>
        <w:r w:rsidRPr="00087BE2">
          <w:rPr>
            <w:rFonts w:ascii="Times New Roman" w:hAnsi="Times New Roman" w:cs="Times New Roman"/>
            <w:sz w:val="24"/>
          </w:rPr>
          <w:instrText xml:space="preserve"> PAGE   \* MERGEFORMAT </w:instrText>
        </w:r>
        <w:r w:rsidRPr="00087BE2">
          <w:rPr>
            <w:rFonts w:ascii="Times New Roman" w:hAnsi="Times New Roman" w:cs="Times New Roman"/>
            <w:sz w:val="24"/>
          </w:rPr>
          <w:fldChar w:fldCharType="separate"/>
        </w:r>
        <w:r w:rsidR="00743CC8">
          <w:rPr>
            <w:rFonts w:ascii="Times New Roman" w:hAnsi="Times New Roman" w:cs="Times New Roman"/>
            <w:noProof/>
            <w:sz w:val="24"/>
          </w:rPr>
          <w:t>1</w:t>
        </w:r>
        <w:r w:rsidRPr="00087BE2">
          <w:rPr>
            <w:rFonts w:ascii="Times New Roman" w:hAnsi="Times New Roman" w:cs="Times New Roman"/>
            <w:noProof/>
            <w:sz w:val="24"/>
          </w:rPr>
          <w:fldChar w:fldCharType="end"/>
        </w:r>
      </w:sdtContent>
    </w:sdt>
  </w:p>
  <w:p w:rsidR="00087BE2" w:rsidRPr="00087BE2" w:rsidRDefault="00087BE2" w:rsidP="00087BE2">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NTO2NAASZmZGhko6SsGpxcWZ+XkgBYa1ABUoINQsAAAA"/>
  </w:docVars>
  <w:rsids>
    <w:rsidRoot w:val="00325874"/>
    <w:rsid w:val="0003755C"/>
    <w:rsid w:val="00057DB6"/>
    <w:rsid w:val="00085316"/>
    <w:rsid w:val="00087BE2"/>
    <w:rsid w:val="000B48E3"/>
    <w:rsid w:val="000D1AF5"/>
    <w:rsid w:val="000D5779"/>
    <w:rsid w:val="00135DD5"/>
    <w:rsid w:val="0014722B"/>
    <w:rsid w:val="00161287"/>
    <w:rsid w:val="001727D5"/>
    <w:rsid w:val="00184AB9"/>
    <w:rsid w:val="001E05B8"/>
    <w:rsid w:val="00202A2E"/>
    <w:rsid w:val="00203319"/>
    <w:rsid w:val="002644BA"/>
    <w:rsid w:val="002654D6"/>
    <w:rsid w:val="00284806"/>
    <w:rsid w:val="002858F5"/>
    <w:rsid w:val="002C4C94"/>
    <w:rsid w:val="002C5FC6"/>
    <w:rsid w:val="002F4752"/>
    <w:rsid w:val="0030783F"/>
    <w:rsid w:val="00325874"/>
    <w:rsid w:val="003263D4"/>
    <w:rsid w:val="00376BCB"/>
    <w:rsid w:val="003B4730"/>
    <w:rsid w:val="003D1A20"/>
    <w:rsid w:val="004241B0"/>
    <w:rsid w:val="00491D64"/>
    <w:rsid w:val="004B482E"/>
    <w:rsid w:val="004D7B57"/>
    <w:rsid w:val="004F3719"/>
    <w:rsid w:val="004F3F52"/>
    <w:rsid w:val="00510693"/>
    <w:rsid w:val="0052729A"/>
    <w:rsid w:val="005E0A98"/>
    <w:rsid w:val="006117E0"/>
    <w:rsid w:val="006617C1"/>
    <w:rsid w:val="00675BA9"/>
    <w:rsid w:val="00681351"/>
    <w:rsid w:val="0069754E"/>
    <w:rsid w:val="006C5B3E"/>
    <w:rsid w:val="006D264F"/>
    <w:rsid w:val="006F5A12"/>
    <w:rsid w:val="006F689F"/>
    <w:rsid w:val="00700D4C"/>
    <w:rsid w:val="00720AA2"/>
    <w:rsid w:val="00733B8C"/>
    <w:rsid w:val="00743CC8"/>
    <w:rsid w:val="00780F27"/>
    <w:rsid w:val="007D1914"/>
    <w:rsid w:val="00803582"/>
    <w:rsid w:val="00872183"/>
    <w:rsid w:val="008A21FF"/>
    <w:rsid w:val="008D1F3F"/>
    <w:rsid w:val="008D1FCA"/>
    <w:rsid w:val="0090725C"/>
    <w:rsid w:val="00910721"/>
    <w:rsid w:val="00943B4E"/>
    <w:rsid w:val="00944476"/>
    <w:rsid w:val="00953C01"/>
    <w:rsid w:val="00954923"/>
    <w:rsid w:val="0096295C"/>
    <w:rsid w:val="00992114"/>
    <w:rsid w:val="00A05505"/>
    <w:rsid w:val="00A65C30"/>
    <w:rsid w:val="00AB37F1"/>
    <w:rsid w:val="00AC1499"/>
    <w:rsid w:val="00AD68C1"/>
    <w:rsid w:val="00AE0B45"/>
    <w:rsid w:val="00AE383D"/>
    <w:rsid w:val="00BD51A1"/>
    <w:rsid w:val="00C06E79"/>
    <w:rsid w:val="00C101E2"/>
    <w:rsid w:val="00C5541B"/>
    <w:rsid w:val="00C9675E"/>
    <w:rsid w:val="00CB2EFB"/>
    <w:rsid w:val="00CD7483"/>
    <w:rsid w:val="00CE161D"/>
    <w:rsid w:val="00D0305E"/>
    <w:rsid w:val="00D83E7D"/>
    <w:rsid w:val="00DB1500"/>
    <w:rsid w:val="00DC2169"/>
    <w:rsid w:val="00E02BDE"/>
    <w:rsid w:val="00E07709"/>
    <w:rsid w:val="00E20AC5"/>
    <w:rsid w:val="00E34D4B"/>
    <w:rsid w:val="00E35DDC"/>
    <w:rsid w:val="00E36D8F"/>
    <w:rsid w:val="00ED1AA6"/>
    <w:rsid w:val="00EE29EC"/>
    <w:rsid w:val="00EE35F5"/>
    <w:rsid w:val="00EF088B"/>
    <w:rsid w:val="00F043B9"/>
    <w:rsid w:val="00F07B05"/>
    <w:rsid w:val="00F31F13"/>
    <w:rsid w:val="00FB3B8B"/>
    <w:rsid w:val="00FD1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51A3AB-E039-4832-B3CF-2565BFA0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BE2"/>
  </w:style>
  <w:style w:type="paragraph" w:styleId="Footer">
    <w:name w:val="footer"/>
    <w:basedOn w:val="Normal"/>
    <w:link w:val="FooterChar"/>
    <w:uiPriority w:val="99"/>
    <w:unhideWhenUsed/>
    <w:rsid w:val="00087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1017</Words>
  <Characters>5801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2020-05-21T17:46:00Z</dcterms:created>
  <dcterms:modified xsi:type="dcterms:W3CDTF">2020-05-21T17:46:00Z</dcterms:modified>
</cp:coreProperties>
</file>